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83" w:rsidRDefault="008A1675">
      <w:r>
        <w:rPr>
          <w:noProof/>
          <w:lang w:eastAsia="es-CO"/>
        </w:rPr>
        <w:drawing>
          <wp:inline distT="0" distB="0" distL="0" distR="0">
            <wp:extent cx="5610225" cy="1085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1783" w:rsidRDefault="008A167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1 IE LA SALLE DE CAMPOAMOR</w:t>
      </w:r>
    </w:p>
    <w:p w:rsidR="00781783" w:rsidRDefault="008A167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GUIA-TALLER</w:t>
      </w:r>
    </w:p>
    <w:p w:rsidR="00781783" w:rsidRDefault="008A1675">
      <w:pPr>
        <w:shd w:val="clear" w:color="auto" w:fill="FFFFFF"/>
        <w:spacing w:after="0" w:line="240" w:lineRule="auto"/>
        <w:ind w:left="360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GESTIÓN ACADÉMICO PEDAGÓGICA.</w:t>
      </w:r>
    </w:p>
    <w:p w:rsidR="00781783" w:rsidRDefault="008A167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PERIODO: 2   AÑO: 2020</w:t>
      </w:r>
    </w:p>
    <w:p w:rsidR="00781783" w:rsidRDefault="008A167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Grados: Primero A B C Áreas Integradas</w:t>
      </w:r>
    </w:p>
    <w:p w:rsidR="00781783" w:rsidRDefault="008A167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Elaborado por: Dora Osorio _ María Isabel Martínez _ Marta Luz López</w:t>
      </w:r>
    </w:p>
    <w:p w:rsidR="00781783" w:rsidRDefault="00781783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781783" w:rsidRDefault="008A167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COMPETENCIA:</w:t>
      </w:r>
      <w:r>
        <w:rPr>
          <w:rFonts w:ascii="Arial" w:eastAsia="Arial" w:hAnsi="Arial" w:cs="Arial"/>
          <w:b/>
          <w:sz w:val="20"/>
          <w:szCs w:val="20"/>
        </w:rPr>
        <w:t xml:space="preserve"> Reconoce el abecedario en sus producciones e interpretaciones textuales para desarrollar eficientemente la comunicación.</w:t>
      </w:r>
    </w:p>
    <w:p w:rsidR="00781783" w:rsidRDefault="008A167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TEMA: </w:t>
      </w:r>
      <w:r>
        <w:rPr>
          <w:rFonts w:ascii="Arial" w:eastAsia="Arial" w:hAnsi="Arial" w:cs="Arial"/>
          <w:b/>
          <w:sz w:val="20"/>
          <w:szCs w:val="20"/>
        </w:rPr>
        <w:t>Las vocales/ Letras T, D.</w:t>
      </w:r>
    </w:p>
    <w:p w:rsidR="00781783" w:rsidRDefault="008A167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INDICADOR: </w:t>
      </w:r>
      <w:r>
        <w:rPr>
          <w:rFonts w:ascii="Arial" w:eastAsia="Arial" w:hAnsi="Arial" w:cs="Arial"/>
          <w:b/>
          <w:sz w:val="20"/>
          <w:szCs w:val="20"/>
        </w:rPr>
        <w:t xml:space="preserve"> Pronunciación adecuada del abecedario en su comunicación con los demás. </w:t>
      </w:r>
    </w:p>
    <w:p w:rsidR="00781783" w:rsidRDefault="008A167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Demostración de progreso en la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Lecto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escritura, a través de la práctica.</w:t>
      </w:r>
    </w:p>
    <w:p w:rsidR="00781783" w:rsidRDefault="008A167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Reconocer las letras T y D en diferentes actividades y así reforzar su comunicación.</w:t>
      </w:r>
    </w:p>
    <w:p w:rsidR="00781783" w:rsidRDefault="00781783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781783" w:rsidRDefault="008A167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Metodología C3: Concientización (motivación) Conceptualización (el concepto) Contextualización (aplicación en la vida)</w:t>
      </w:r>
    </w:p>
    <w:p w:rsidR="00A434EE" w:rsidRDefault="00A434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746238" w:rsidRDefault="0074623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A4937" w:rsidRDefault="001A493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746238" w:rsidRPr="001A4937" w:rsidRDefault="00746238" w:rsidP="001A493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A4937">
        <w:rPr>
          <w:rFonts w:ascii="Arial" w:eastAsia="Arial" w:hAnsi="Arial" w:cs="Arial"/>
          <w:b/>
          <w:sz w:val="20"/>
          <w:szCs w:val="20"/>
        </w:rPr>
        <w:t>Antes de comenzar vamos a jugar para repasar las letras:</w:t>
      </w:r>
    </w:p>
    <w:p w:rsidR="00746238" w:rsidRDefault="0074623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746238" w:rsidRDefault="00A155C4">
      <w:pPr>
        <w:shd w:val="clear" w:color="auto" w:fill="FFFFFF"/>
        <w:spacing w:after="0" w:line="240" w:lineRule="auto"/>
        <w:jc w:val="both"/>
      </w:pPr>
      <w:hyperlink r:id="rId6" w:history="1">
        <w:r w:rsidR="00746238">
          <w:rPr>
            <w:rStyle w:val="Hipervnculo"/>
          </w:rPr>
          <w:t>https://arbolabc.com/juegos-del-abecedario/bingo-alfabeto</w:t>
        </w:r>
      </w:hyperlink>
    </w:p>
    <w:p w:rsidR="0042394F" w:rsidRDefault="0042394F">
      <w:pPr>
        <w:shd w:val="clear" w:color="auto" w:fill="FFFFFF"/>
        <w:spacing w:after="0" w:line="240" w:lineRule="auto"/>
        <w:jc w:val="both"/>
      </w:pPr>
    </w:p>
    <w:p w:rsidR="0042394F" w:rsidRDefault="0042394F">
      <w:pPr>
        <w:shd w:val="clear" w:color="auto" w:fill="FFFFFF"/>
        <w:spacing w:after="0" w:line="240" w:lineRule="auto"/>
        <w:jc w:val="both"/>
      </w:pPr>
      <w:r>
        <w:t>Enviar una fotografía jugando el juego.</w:t>
      </w:r>
    </w:p>
    <w:p w:rsidR="0042394F" w:rsidRDefault="0042394F">
      <w:pPr>
        <w:shd w:val="clear" w:color="auto" w:fill="FFFFFF"/>
        <w:spacing w:after="0" w:line="240" w:lineRule="auto"/>
        <w:jc w:val="both"/>
      </w:pPr>
    </w:p>
    <w:p w:rsidR="00746238" w:rsidRDefault="0074623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746238" w:rsidRDefault="0074623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434EE" w:rsidRDefault="00A434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434EE" w:rsidRPr="001A4937" w:rsidRDefault="00A434EE" w:rsidP="001A4937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1A4937">
        <w:rPr>
          <w:b/>
          <w:sz w:val="28"/>
          <w:szCs w:val="28"/>
        </w:rPr>
        <w:t>Practica el abecedario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598"/>
        <w:gridCol w:w="1230"/>
        <w:gridCol w:w="1868"/>
        <w:gridCol w:w="2040"/>
        <w:gridCol w:w="1417"/>
      </w:tblGrid>
      <w:tr w:rsidR="00A434EE" w:rsidRPr="00C13F95" w:rsidTr="004707DD">
        <w:trPr>
          <w:trHeight w:val="597"/>
        </w:trPr>
        <w:tc>
          <w:tcPr>
            <w:tcW w:w="1746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A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33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B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b</w:t>
            </w:r>
            <w:proofErr w:type="spellEnd"/>
          </w:p>
        </w:tc>
        <w:tc>
          <w:tcPr>
            <w:tcW w:w="2054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C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proofErr w:type="spellEnd"/>
          </w:p>
        </w:tc>
        <w:tc>
          <w:tcPr>
            <w:tcW w:w="222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CH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1540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D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d</w:t>
            </w:r>
            <w:proofErr w:type="spellEnd"/>
          </w:p>
        </w:tc>
      </w:tr>
      <w:tr w:rsidR="00A434EE" w:rsidRPr="00C13F95" w:rsidTr="004707DD">
        <w:trPr>
          <w:trHeight w:val="597"/>
        </w:trPr>
        <w:tc>
          <w:tcPr>
            <w:tcW w:w="1746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E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e</w:t>
            </w:r>
            <w:proofErr w:type="spellEnd"/>
          </w:p>
        </w:tc>
        <w:tc>
          <w:tcPr>
            <w:tcW w:w="133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F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f</w:t>
            </w:r>
            <w:proofErr w:type="spellEnd"/>
          </w:p>
        </w:tc>
        <w:tc>
          <w:tcPr>
            <w:tcW w:w="2054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G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g</w:t>
            </w:r>
            <w:proofErr w:type="spellEnd"/>
          </w:p>
        </w:tc>
        <w:tc>
          <w:tcPr>
            <w:tcW w:w="222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H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h</w:t>
            </w:r>
            <w:proofErr w:type="spellEnd"/>
          </w:p>
        </w:tc>
        <w:tc>
          <w:tcPr>
            <w:tcW w:w="1540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I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i</w:t>
            </w:r>
            <w:proofErr w:type="spellEnd"/>
          </w:p>
        </w:tc>
      </w:tr>
      <w:tr w:rsidR="00A434EE" w:rsidRPr="00C13F95" w:rsidTr="004707DD">
        <w:trPr>
          <w:trHeight w:val="597"/>
        </w:trPr>
        <w:tc>
          <w:tcPr>
            <w:tcW w:w="1746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J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j</w:t>
            </w:r>
            <w:proofErr w:type="spellEnd"/>
          </w:p>
        </w:tc>
        <w:tc>
          <w:tcPr>
            <w:tcW w:w="133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K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k</w:t>
            </w:r>
            <w:proofErr w:type="spellEnd"/>
          </w:p>
        </w:tc>
        <w:tc>
          <w:tcPr>
            <w:tcW w:w="2054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L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l</w:t>
            </w:r>
            <w:proofErr w:type="spellEnd"/>
          </w:p>
        </w:tc>
        <w:tc>
          <w:tcPr>
            <w:tcW w:w="222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>LL- ll</w:t>
            </w:r>
          </w:p>
        </w:tc>
        <w:tc>
          <w:tcPr>
            <w:tcW w:w="1540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M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m</w:t>
            </w:r>
            <w:proofErr w:type="spellEnd"/>
          </w:p>
        </w:tc>
      </w:tr>
      <w:tr w:rsidR="00A434EE" w:rsidRPr="00C13F95" w:rsidTr="004707DD">
        <w:trPr>
          <w:trHeight w:val="597"/>
        </w:trPr>
        <w:tc>
          <w:tcPr>
            <w:tcW w:w="1746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N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33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Ñ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ñ</w:t>
            </w:r>
            <w:proofErr w:type="spellEnd"/>
          </w:p>
        </w:tc>
        <w:tc>
          <w:tcPr>
            <w:tcW w:w="2054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O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o</w:t>
            </w:r>
            <w:proofErr w:type="spellEnd"/>
          </w:p>
        </w:tc>
        <w:tc>
          <w:tcPr>
            <w:tcW w:w="222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P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p</w:t>
            </w:r>
            <w:proofErr w:type="spellEnd"/>
          </w:p>
        </w:tc>
        <w:tc>
          <w:tcPr>
            <w:tcW w:w="1540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Q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q</w:t>
            </w:r>
            <w:proofErr w:type="spellEnd"/>
          </w:p>
        </w:tc>
      </w:tr>
      <w:tr w:rsidR="00A434EE" w:rsidRPr="00C13F95" w:rsidTr="004707DD">
        <w:trPr>
          <w:trHeight w:val="597"/>
        </w:trPr>
        <w:tc>
          <w:tcPr>
            <w:tcW w:w="1746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R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r</w:t>
            </w:r>
            <w:proofErr w:type="spellEnd"/>
          </w:p>
        </w:tc>
        <w:tc>
          <w:tcPr>
            <w:tcW w:w="133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S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proofErr w:type="spellEnd"/>
          </w:p>
        </w:tc>
        <w:tc>
          <w:tcPr>
            <w:tcW w:w="2054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T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22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U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u</w:t>
            </w:r>
            <w:proofErr w:type="spellEnd"/>
          </w:p>
        </w:tc>
        <w:tc>
          <w:tcPr>
            <w:tcW w:w="1540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V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v</w:t>
            </w:r>
            <w:proofErr w:type="spellEnd"/>
          </w:p>
        </w:tc>
      </w:tr>
      <w:tr w:rsidR="00A434EE" w:rsidRPr="00C13F95" w:rsidTr="004707DD">
        <w:trPr>
          <w:trHeight w:val="614"/>
        </w:trPr>
        <w:tc>
          <w:tcPr>
            <w:tcW w:w="1746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W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w</w:t>
            </w:r>
            <w:proofErr w:type="spellEnd"/>
          </w:p>
        </w:tc>
        <w:tc>
          <w:tcPr>
            <w:tcW w:w="133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X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054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Y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y</w:t>
            </w:r>
            <w:proofErr w:type="spellEnd"/>
          </w:p>
        </w:tc>
        <w:tc>
          <w:tcPr>
            <w:tcW w:w="2225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3F95">
              <w:rPr>
                <w:rFonts w:ascii="Century Gothic" w:hAnsi="Century Gothic"/>
                <w:b/>
                <w:sz w:val="28"/>
                <w:szCs w:val="28"/>
              </w:rPr>
              <w:t xml:space="preserve">Z </w:t>
            </w:r>
            <w:proofErr w:type="spellStart"/>
            <w:r w:rsidRPr="00C13F95">
              <w:rPr>
                <w:rFonts w:ascii="Century Gothic" w:hAnsi="Century Gothic"/>
                <w:b/>
                <w:sz w:val="28"/>
                <w:szCs w:val="28"/>
              </w:rPr>
              <w:t>z</w:t>
            </w:r>
            <w:proofErr w:type="spellEnd"/>
          </w:p>
        </w:tc>
        <w:tc>
          <w:tcPr>
            <w:tcW w:w="1540" w:type="dxa"/>
          </w:tcPr>
          <w:p w:rsidR="00A434EE" w:rsidRPr="00C13F95" w:rsidRDefault="00A434EE" w:rsidP="004707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A434EE" w:rsidRPr="00A434EE" w:rsidRDefault="00A434EE" w:rsidP="00A434EE">
      <w:pPr>
        <w:pStyle w:val="Prrafodelista"/>
        <w:ind w:left="786"/>
        <w:rPr>
          <w:b/>
          <w:sz w:val="28"/>
          <w:szCs w:val="28"/>
        </w:rPr>
      </w:pPr>
    </w:p>
    <w:p w:rsidR="00A434EE" w:rsidRPr="00A434EE" w:rsidRDefault="00A434EE" w:rsidP="00A434EE">
      <w:pPr>
        <w:pStyle w:val="Prrafodelista"/>
        <w:ind w:left="786"/>
        <w:rPr>
          <w:b/>
          <w:sz w:val="28"/>
          <w:szCs w:val="28"/>
        </w:rPr>
      </w:pPr>
    </w:p>
    <w:p w:rsidR="00A434EE" w:rsidRPr="00A434EE" w:rsidRDefault="00A434EE" w:rsidP="001A4937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A434EE">
        <w:rPr>
          <w:rFonts w:ascii="Century Gothic" w:hAnsi="Century Gothic"/>
          <w:b/>
          <w:sz w:val="24"/>
          <w:szCs w:val="24"/>
        </w:rPr>
        <w:t xml:space="preserve">Busca las letras de tu nombre y apellidos enciérralas en un círculo. </w:t>
      </w:r>
    </w:p>
    <w:p w:rsidR="00A434EE" w:rsidRPr="00A434EE" w:rsidRDefault="00A434EE" w:rsidP="00A434EE">
      <w:pPr>
        <w:pStyle w:val="Prrafodelista"/>
        <w:ind w:left="786"/>
        <w:rPr>
          <w:sz w:val="16"/>
          <w:szCs w:val="16"/>
        </w:rPr>
      </w:pPr>
    </w:p>
    <w:p w:rsidR="00A434EE" w:rsidRPr="00A434EE" w:rsidRDefault="00A434EE" w:rsidP="00A434EE">
      <w:pPr>
        <w:pStyle w:val="Prrafodelista"/>
        <w:ind w:left="786"/>
        <w:rPr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56D65F09" wp14:editId="7908AEB0">
            <wp:extent cx="5610225" cy="3581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EE" w:rsidRPr="00A434EE" w:rsidRDefault="00A434EE" w:rsidP="00A434EE">
      <w:pPr>
        <w:pStyle w:val="Prrafodelista"/>
        <w:ind w:left="786"/>
        <w:rPr>
          <w:sz w:val="16"/>
          <w:szCs w:val="16"/>
        </w:rPr>
      </w:pPr>
    </w:p>
    <w:p w:rsidR="00A434EE" w:rsidRDefault="00A434EE" w:rsidP="001A4937">
      <w:pPr>
        <w:pStyle w:val="Prrafodelista"/>
        <w:numPr>
          <w:ilvl w:val="0"/>
          <w:numId w:val="3"/>
        </w:numPr>
      </w:pPr>
      <w:r>
        <w:t>Vamos a estudiar la letra T (Pinta las siguientes letras)</w:t>
      </w:r>
    </w:p>
    <w:p w:rsidR="00D55EC8" w:rsidRDefault="00D55EC8" w:rsidP="00D55EC8">
      <w:pPr>
        <w:pStyle w:val="Prrafodelista"/>
        <w:ind w:left="786"/>
      </w:pPr>
      <w:r>
        <w:t>Luego mira el siguiente video:</w:t>
      </w:r>
    </w:p>
    <w:p w:rsidR="00D55EC8" w:rsidRDefault="00D55EC8" w:rsidP="00D55EC8">
      <w:pPr>
        <w:pStyle w:val="Prrafodelista"/>
        <w:ind w:left="786"/>
      </w:pPr>
    </w:p>
    <w:p w:rsidR="00D55EC8" w:rsidRDefault="00A155C4" w:rsidP="00D55EC8">
      <w:pPr>
        <w:pStyle w:val="Prrafodelista"/>
        <w:ind w:left="786"/>
      </w:pPr>
      <w:hyperlink r:id="rId8" w:history="1">
        <w:r w:rsidR="00D55EC8">
          <w:rPr>
            <w:rStyle w:val="Hipervnculo"/>
          </w:rPr>
          <w:t>https://www.youtube.com/watch?v=DNuGDyVm2kY</w:t>
        </w:r>
      </w:hyperlink>
    </w:p>
    <w:p w:rsidR="00A434EE" w:rsidRDefault="00A434EE" w:rsidP="00A434EE">
      <w:pPr>
        <w:pStyle w:val="Prrafodelista"/>
        <w:ind w:left="786"/>
      </w:pPr>
    </w:p>
    <w:p w:rsidR="00A434EE" w:rsidRDefault="00A434EE" w:rsidP="00A434EE">
      <w:pPr>
        <w:pStyle w:val="Prrafodelista"/>
        <w:ind w:left="786"/>
      </w:pPr>
      <w:r>
        <w:rPr>
          <w:noProof/>
          <w:lang w:eastAsia="es-CO"/>
        </w:rPr>
        <w:drawing>
          <wp:inline distT="0" distB="0" distL="0" distR="0" wp14:anchorId="5D228EA5" wp14:editId="11C741C3">
            <wp:extent cx="3708720" cy="2247900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20" cy="22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EE" w:rsidRDefault="00A434EE" w:rsidP="00A434EE">
      <w:pPr>
        <w:pStyle w:val="Prrafodelista"/>
        <w:ind w:left="786"/>
      </w:pPr>
    </w:p>
    <w:p w:rsidR="00A434EE" w:rsidRDefault="00A434EE" w:rsidP="00A434EE">
      <w:pPr>
        <w:ind w:left="426"/>
      </w:pPr>
    </w:p>
    <w:p w:rsidR="00A434EE" w:rsidRDefault="00A434EE" w:rsidP="001A4937">
      <w:pPr>
        <w:pStyle w:val="Prrafodelista"/>
        <w:numPr>
          <w:ilvl w:val="0"/>
          <w:numId w:val="3"/>
        </w:numPr>
      </w:pPr>
      <w:r>
        <w:lastRenderedPageBreak/>
        <w:t>Escribe al lado de cada figura el nombre</w:t>
      </w:r>
    </w:p>
    <w:p w:rsidR="00A434EE" w:rsidRDefault="00A434EE" w:rsidP="00A434EE">
      <w:pPr>
        <w:ind w:left="426"/>
      </w:pPr>
    </w:p>
    <w:p w:rsidR="00A434EE" w:rsidRDefault="00A434EE" w:rsidP="00A434EE">
      <w:pPr>
        <w:ind w:left="284"/>
      </w:pPr>
    </w:p>
    <w:p w:rsidR="00A434EE" w:rsidRDefault="00A434EE" w:rsidP="00A434EE">
      <w:pPr>
        <w:ind w:left="360"/>
      </w:pPr>
      <w:r>
        <w:rPr>
          <w:noProof/>
          <w:lang w:eastAsia="es-CO"/>
        </w:rPr>
        <w:drawing>
          <wp:inline distT="0" distB="0" distL="0" distR="0" wp14:anchorId="243285F2" wp14:editId="41495FEB">
            <wp:extent cx="4739986" cy="6134100"/>
            <wp:effectExtent l="0" t="0" r="3810" b="0"/>
            <wp:docPr id="3" name="Imagen 3" descr="Letra t y dibujos | Letras consonantes, Actividades de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ra t y dibujos | Letras consonantes, Actividades de lectu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75" cy="616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EE" w:rsidRDefault="00A434EE" w:rsidP="00A434EE"/>
    <w:p w:rsidR="00A434EE" w:rsidRDefault="00A434EE" w:rsidP="001A4937">
      <w:pPr>
        <w:pStyle w:val="Prrafodelista"/>
        <w:numPr>
          <w:ilvl w:val="0"/>
          <w:numId w:val="3"/>
        </w:numPr>
      </w:pPr>
      <w:r>
        <w:t>Rellena con Mireya las siguientes letras</w:t>
      </w:r>
    </w:p>
    <w:p w:rsidR="00A434EE" w:rsidRDefault="00A434EE" w:rsidP="00A434EE">
      <w:pPr>
        <w:ind w:left="360"/>
      </w:pPr>
    </w:p>
    <w:p w:rsidR="00A434EE" w:rsidRDefault="00A434EE" w:rsidP="00A434EE">
      <w:pPr>
        <w:pStyle w:val="Prrafodelista"/>
      </w:pPr>
      <w:r>
        <w:rPr>
          <w:noProof/>
          <w:lang w:eastAsia="es-CO"/>
        </w:rPr>
        <w:lastRenderedPageBreak/>
        <w:drawing>
          <wp:inline distT="0" distB="0" distL="0" distR="0" wp14:anchorId="43302539" wp14:editId="2910CE5B">
            <wp:extent cx="4572000" cy="3533775"/>
            <wp:effectExtent l="0" t="0" r="0" b="9525"/>
            <wp:docPr id="7" name="Imagen 7" descr="Dibujo de Letra D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 de Letra D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ABD" w:rsidRDefault="00EE7ABD" w:rsidP="00A434EE">
      <w:pPr>
        <w:pStyle w:val="Prrafodelista"/>
      </w:pPr>
    </w:p>
    <w:p w:rsidR="00EE7ABD" w:rsidRPr="009A61CC" w:rsidRDefault="00EE7ABD" w:rsidP="00EE7ABD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>Trabajar en el libro las paginas 62 hasta la 73. El que no tenga libro recortar y pegar 5 palabras con la letra T y 5 palabras con la D</w:t>
      </w:r>
      <w:r w:rsidR="009A61CC">
        <w:rPr>
          <w:rFonts w:ascii="Arial" w:hAnsi="Arial" w:cs="Arial"/>
          <w:color w:val="222222"/>
          <w:shd w:val="clear" w:color="auto" w:fill="FFFFFF"/>
        </w:rPr>
        <w:t>.</w:t>
      </w:r>
    </w:p>
    <w:p w:rsidR="009A61CC" w:rsidRPr="009A61CC" w:rsidRDefault="009A61CC" w:rsidP="00EE7ABD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>Juega el siguiente video:</w:t>
      </w:r>
    </w:p>
    <w:p w:rsidR="009A61CC" w:rsidRDefault="00A155C4" w:rsidP="009A61CC">
      <w:pPr>
        <w:pStyle w:val="Prrafodelista"/>
      </w:pPr>
      <w:hyperlink r:id="rId12" w:history="1">
        <w:r w:rsidR="009A61CC">
          <w:rPr>
            <w:rStyle w:val="Hipervnculo"/>
          </w:rPr>
          <w:t>https://arbolabc.com/juegos-del-abecedario/memoria</w:t>
        </w:r>
      </w:hyperlink>
    </w:p>
    <w:p w:rsidR="00182394" w:rsidRDefault="00182394" w:rsidP="00A434EE">
      <w:pPr>
        <w:pStyle w:val="Prrafodelista"/>
      </w:pPr>
    </w:p>
    <w:p w:rsidR="00182394" w:rsidRPr="00A155C4" w:rsidRDefault="00A155C4" w:rsidP="00182394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>Observa</w:t>
      </w:r>
      <w:r w:rsidR="00182394">
        <w:rPr>
          <w:rFonts w:ascii="Arial" w:hAnsi="Arial" w:cs="Arial"/>
          <w:color w:val="222222"/>
          <w:shd w:val="clear" w:color="auto" w:fill="FFFFFF"/>
        </w:rPr>
        <w:t>r el siguiente video</w:t>
      </w:r>
      <w:r>
        <w:rPr>
          <w:rFonts w:ascii="Arial" w:hAnsi="Arial" w:cs="Arial"/>
          <w:color w:val="222222"/>
          <w:shd w:val="clear" w:color="auto" w:fill="FFFFFF"/>
        </w:rPr>
        <w:t xml:space="preserve"> del abecedario en inglés.</w:t>
      </w:r>
      <w:bookmarkStart w:id="0" w:name="_GoBack"/>
      <w:bookmarkEnd w:id="0"/>
    </w:p>
    <w:p w:rsidR="00A155C4" w:rsidRDefault="00A155C4" w:rsidP="00A155C4">
      <w:pPr>
        <w:pStyle w:val="Prrafodelista"/>
      </w:pPr>
      <w:hyperlink r:id="rId13" w:history="1">
        <w:r>
          <w:rPr>
            <w:rStyle w:val="Hipervnculo"/>
          </w:rPr>
          <w:t>https://arbolabc.com/dibujos-animados/learning-zoo/abecedario</w:t>
        </w:r>
      </w:hyperlink>
    </w:p>
    <w:p w:rsidR="00A155C4" w:rsidRPr="00182394" w:rsidRDefault="00A155C4" w:rsidP="00A155C4">
      <w:pPr>
        <w:pStyle w:val="Prrafodelista"/>
      </w:pPr>
    </w:p>
    <w:p w:rsidR="00EE7ABD" w:rsidRPr="00A434EE" w:rsidRDefault="00EE7ABD" w:rsidP="00A434EE">
      <w:pPr>
        <w:pStyle w:val="Prrafodelista"/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781783" w:rsidRDefault="00781783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81783" w:rsidRDefault="00781783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81783" w:rsidRDefault="00781783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81783" w:rsidRDefault="00781783">
      <w:bookmarkStart w:id="1" w:name="_gjdgxs" w:colFirst="0" w:colLast="0"/>
      <w:bookmarkEnd w:id="1"/>
    </w:p>
    <w:sectPr w:rsidR="0078178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F44"/>
    <w:multiLevelType w:val="hybridMultilevel"/>
    <w:tmpl w:val="7452DF00"/>
    <w:lvl w:ilvl="0" w:tplc="C1A43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556C"/>
    <w:multiLevelType w:val="hybridMultilevel"/>
    <w:tmpl w:val="91A4E9A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7384"/>
    <w:multiLevelType w:val="multilevel"/>
    <w:tmpl w:val="CB784A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83"/>
    <w:rsid w:val="000D06A9"/>
    <w:rsid w:val="00182394"/>
    <w:rsid w:val="001A4937"/>
    <w:rsid w:val="0042394F"/>
    <w:rsid w:val="00746238"/>
    <w:rsid w:val="00781783"/>
    <w:rsid w:val="008A1675"/>
    <w:rsid w:val="009A61CC"/>
    <w:rsid w:val="00A155C4"/>
    <w:rsid w:val="00A434EE"/>
    <w:rsid w:val="00AF6CB9"/>
    <w:rsid w:val="00D55EC8"/>
    <w:rsid w:val="00E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5A7C"/>
  <w15:docId w15:val="{4DBE74B8-CBFF-4C39-BE52-88FEE28C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434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34EE"/>
    <w:pPr>
      <w:spacing w:after="0" w:line="240" w:lineRule="auto"/>
    </w:pPr>
    <w:rPr>
      <w:rFonts w:asciiTheme="minorHAnsi" w:eastAsiaTheme="minorHAnsi" w:hAnsiTheme="minorHAnsi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43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uGDyVm2kY" TargetMode="External"/><Relationship Id="rId13" Type="http://schemas.openxmlformats.org/officeDocument/2006/relationships/hyperlink" Target="https://arbolabc.com/dibujos-animados/learning-zoo/abecedar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arbolabc.com/juegos-del-abecedario/memo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bolabc.com/juegos-del-abecedario/bingo-alfabeto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dora</cp:lastModifiedBy>
  <cp:revision>13</cp:revision>
  <dcterms:created xsi:type="dcterms:W3CDTF">2020-05-04T00:57:00Z</dcterms:created>
  <dcterms:modified xsi:type="dcterms:W3CDTF">2020-05-04T01:54:00Z</dcterms:modified>
</cp:coreProperties>
</file>